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236" w:type="pct"/>
            <w:jc w:val="center"/>
            <w:tblLook w:val="04A0" w:firstRow="1" w:lastRow="0" w:firstColumn="1" w:lastColumn="0" w:noHBand="0" w:noVBand="1"/>
          </w:tblPr>
          <w:tblGrid>
            <w:gridCol w:w="9498"/>
          </w:tblGrid>
          <w:tr w:rsidR="000554B2" w:rsidRPr="00484CED" w14:paraId="608AE989" w14:textId="77777777" w:rsidTr="00277CAE">
            <w:trPr>
              <w:trHeight w:val="2880"/>
              <w:jc w:val="center"/>
            </w:trPr>
            <w:tc>
              <w:tcPr>
                <w:tcW w:w="5000" w:type="pct"/>
              </w:tcPr>
              <w:p w14:paraId="40D02017" w14:textId="77777777" w:rsidR="000554B2" w:rsidRPr="00261DCE" w:rsidRDefault="000554B2" w:rsidP="00277CAE">
                <w:pPr>
                  <w:tabs>
                    <w:tab w:val="left" w:pos="2786"/>
                  </w:tabs>
                  <w:spacing w:after="0"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0B6BF87C" w14:textId="77777777" w:rsidR="000554B2" w:rsidRPr="00261DCE" w:rsidRDefault="000554B2" w:rsidP="00277CAE">
                <w:pPr>
                  <w:tabs>
                    <w:tab w:val="left" w:pos="2392"/>
                  </w:tabs>
                  <w:spacing w:line="240" w:lineRule="auto"/>
                  <w:jc w:val="right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482876A0" w14:textId="77777777" w:rsidR="000554B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17157D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>15/8/1/4</w:t>
                </w:r>
              </w:p>
              <w:p w14:paraId="535BC033" w14:textId="77777777" w:rsidR="000554B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01E949D6" w14:textId="77777777" w:rsidR="000554B2" w:rsidRPr="009051A0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6DC23A08" w14:textId="77777777" w:rsidR="000554B2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  <w:p w14:paraId="4F3933F4" w14:textId="77777777" w:rsidR="000554B2" w:rsidRPr="00484CED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0554B2" w:rsidRPr="00484CED" w14:paraId="3453D583" w14:textId="77777777" w:rsidTr="00277CAE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4C2E1B10" w14:textId="72694E04" w:rsidR="000554B2" w:rsidRPr="00261DCE" w:rsidRDefault="000554B2" w:rsidP="00277CAE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DRAFT </w:t>
                </w: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PRUDENTIAL AUTHORITY FEE DETERMINATION </w:t>
                </w:r>
              </w:p>
              <w:p w14:paraId="1FD11D0A" w14:textId="77777777" w:rsidR="000554B2" w:rsidRPr="00261DCE" w:rsidRDefault="000554B2" w:rsidP="00277CA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0554B2" w:rsidRPr="00484CED" w14:paraId="299623CB" w14:textId="77777777" w:rsidTr="00277CAE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472C4" w:themeColor="accent1"/>
                    </w:tcBorders>
                    <w:vAlign w:val="center"/>
                  </w:tcPr>
                  <w:p w14:paraId="0F32C401" w14:textId="739F083A" w:rsidR="000554B2" w:rsidRPr="00261DCE" w:rsidRDefault="000554B2" w:rsidP="00277CAE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7FE7FCE2" w14:textId="77777777" w:rsidR="000554B2" w:rsidRPr="00E273F8" w:rsidRDefault="000554B2" w:rsidP="000554B2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01DD57A7" w14:textId="4E291706" w:rsidR="000554B2" w:rsidRPr="00E273F8" w:rsidRDefault="000554B2" w:rsidP="000554B2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ab/>
            <w:t>J</w:t>
          </w:r>
          <w:r w:rsidR="00820711">
            <w:rPr>
              <w:rFonts w:ascii="Arial" w:hAnsi="Arial" w:cs="Arial"/>
              <w:b/>
              <w:bCs/>
              <w:sz w:val="28"/>
              <w:szCs w:val="28"/>
            </w:rPr>
            <w:t xml:space="preserve">uly </w:t>
          </w:r>
          <w:r w:rsidRPr="00E273F8">
            <w:rPr>
              <w:rFonts w:ascii="Arial" w:hAnsi="Arial" w:cs="Arial"/>
              <w:b/>
              <w:bCs/>
              <w:sz w:val="28"/>
              <w:szCs w:val="28"/>
            </w:rPr>
            <w:t>2023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0554B2" w:rsidRPr="007731F6" w14:paraId="57E35B15" w14:textId="77777777" w:rsidTr="00277CAE">
            <w:tc>
              <w:tcPr>
                <w:tcW w:w="5000" w:type="pct"/>
              </w:tcPr>
              <w:p w14:paraId="2378445D" w14:textId="77777777" w:rsidR="000554B2" w:rsidRPr="007731F6" w:rsidRDefault="000554B2" w:rsidP="00277CAE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482A276B" w14:textId="77777777" w:rsidR="000554B2" w:rsidRPr="00497FF0" w:rsidRDefault="000554B2" w:rsidP="000554B2">
          <w:pPr>
            <w:pStyle w:val="TableParagraph"/>
            <w:ind w:right="446"/>
            <w:jc w:val="center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Please note that the comments</w:t>
          </w:r>
          <w:r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made </w:t>
          </w:r>
          <w:proofErr w:type="gramStart"/>
          <w:r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herein</w:t>
          </w:r>
          <w:proofErr w:type="gramEnd"/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and details of the organization/commentator will be published in a consultation report</w:t>
          </w:r>
        </w:p>
        <w:p w14:paraId="14371834" w14:textId="77777777" w:rsidR="000554B2" w:rsidRDefault="000554B2" w:rsidP="000554B2">
          <w:pPr>
            <w:pStyle w:val="TableParagraph"/>
            <w:ind w:right="446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0554B2" w:rsidRPr="004211E1" w14:paraId="3C44B96C" w14:textId="77777777" w:rsidTr="00277CAE">
            <w:tc>
              <w:tcPr>
                <w:tcW w:w="9576" w:type="dxa"/>
              </w:tcPr>
              <w:p w14:paraId="20A83EB0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71799776" w14:textId="77777777" w:rsidR="000554B2" w:rsidRPr="004211E1" w:rsidRDefault="000554B2" w:rsidP="00277CAE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INSTRUCTIONS</w:t>
                </w:r>
              </w:p>
              <w:p w14:paraId="60B48C8A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098081F2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following instructions for filling in the template:</w:t>
                </w:r>
              </w:p>
              <w:p w14:paraId="2205E567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573E54A4" w14:textId="54A574A1" w:rsidR="000554B2" w:rsidRPr="0066418F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purposes,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draft Prudential Authority Fee Determination</w:t>
                </w:r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14:paraId="0D420893" w14:textId="77777777" w:rsidR="000554B2" w:rsidRPr="0066418F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Use a separate line for each </w:t>
                </w:r>
                <w:proofErr w:type="gramStart"/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>comment</w:t>
                </w:r>
                <w:proofErr w:type="gramEnd"/>
              </w:p>
              <w:p w14:paraId="394F9F95" w14:textId="3D6D1379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use Section 2 </w:t>
                </w:r>
              </w:p>
              <w:p w14:paraId="3EA9E91A" w14:textId="77777777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 may insert extra rows to provide comments on sub-paragraphs or sub-</w:t>
                </w:r>
                <w:proofErr w:type="gram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items</w:t>
                </w:r>
                <w:proofErr w:type="gramEnd"/>
              </w:p>
              <w:p w14:paraId="17605959" w14:textId="6A7819E7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Enter ‘no comment’ when no comments are being submitted.</w:t>
                </w:r>
              </w:p>
              <w:p w14:paraId="66506912" w14:textId="0E880506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d template, in Word Format, on or before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4A7552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28 August 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2023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to: </w:t>
                </w:r>
                <w:hyperlink r:id="rId10" w:history="1">
                  <w:r w:rsidRPr="004C3B4B">
                    <w:rPr>
                      <w:rStyle w:val="Hyperlink"/>
                      <w:rFonts w:ascii="Arial" w:hAnsi="Arial" w:cs="Arial"/>
                      <w:sz w:val="24"/>
                    </w:rPr>
                    <w:t>PA-Standards@resbank.co.za</w:t>
                  </w:r>
                </w:hyperlink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for the attention of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proofErr w:type="spell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Ms</w:t>
                </w:r>
                <w:proofErr w:type="spellEnd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Kalai </w:t>
                </w:r>
                <w:proofErr w:type="gram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Naidoo .</w:t>
                </w:r>
                <w:proofErr w:type="gramEnd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</w:p>
              <w:p w14:paraId="35DBCB28" w14:textId="77777777" w:rsidR="000554B2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4C0D7B6C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no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PDF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late submissions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Prudential Authority. </w:t>
                </w:r>
              </w:p>
            </w:tc>
          </w:tr>
        </w:tbl>
        <w:p w14:paraId="338A403F" w14:textId="77777777" w:rsidR="000554B2" w:rsidRPr="00484CED" w:rsidRDefault="00820711" w:rsidP="000554B2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59CF8CD3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  <w:sectPr w:rsidR="000554B2" w:rsidSect="006015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410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14:paraId="0A5A4FA0" w14:textId="77777777" w:rsidR="000554B2" w:rsidRPr="009D7D9B" w:rsidRDefault="000554B2" w:rsidP="000554B2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0554B2" w:rsidRPr="00B84668" w14:paraId="516CF4E1" w14:textId="77777777" w:rsidTr="00277CAE">
        <w:tc>
          <w:tcPr>
            <w:tcW w:w="5238" w:type="dxa"/>
          </w:tcPr>
          <w:p w14:paraId="45AD5FDA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9630" w:type="dxa"/>
          </w:tcPr>
          <w:p w14:paraId="274306EA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207CDE83" w14:textId="77777777" w:rsidTr="00277CAE">
        <w:tc>
          <w:tcPr>
            <w:tcW w:w="5238" w:type="dxa"/>
          </w:tcPr>
          <w:p w14:paraId="5BFB4C94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52B5B8BC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517F7B72" w14:textId="77777777" w:rsidTr="00277CAE">
        <w:tc>
          <w:tcPr>
            <w:tcW w:w="5238" w:type="dxa"/>
          </w:tcPr>
          <w:p w14:paraId="717115BD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1A5BDECF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06B08AD8" w14:textId="77777777" w:rsidTr="00277CAE">
        <w:tc>
          <w:tcPr>
            <w:tcW w:w="5238" w:type="dxa"/>
          </w:tcPr>
          <w:p w14:paraId="22AFB2DC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496D71B8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49311274" w14:textId="77777777" w:rsidTr="00277CAE">
        <w:tc>
          <w:tcPr>
            <w:tcW w:w="5238" w:type="dxa"/>
          </w:tcPr>
          <w:p w14:paraId="3DCB42A2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 of framework</w:t>
            </w:r>
          </w:p>
        </w:tc>
        <w:tc>
          <w:tcPr>
            <w:tcW w:w="9630" w:type="dxa"/>
          </w:tcPr>
          <w:p w14:paraId="39C8033D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7A9DB711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</w:pPr>
    </w:p>
    <w:p w14:paraId="0F84F998" w14:textId="09D32930" w:rsidR="000554B2" w:rsidRPr="009D7D9B" w:rsidRDefault="000554B2" w:rsidP="000554B2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SECTION B - COMMENTS ON DRAFT PRUDENTIAL AUTHORITY FEE DETERMINATION</w:t>
      </w:r>
    </w:p>
    <w:tbl>
      <w:tblPr>
        <w:tblStyle w:val="TableGrid"/>
        <w:tblW w:w="31567" w:type="dxa"/>
        <w:tblLook w:val="04A0" w:firstRow="1" w:lastRow="0" w:firstColumn="1" w:lastColumn="0" w:noHBand="0" w:noVBand="1"/>
      </w:tblPr>
      <w:tblGrid>
        <w:gridCol w:w="792"/>
        <w:gridCol w:w="2913"/>
        <w:gridCol w:w="11338"/>
        <w:gridCol w:w="8262"/>
        <w:gridCol w:w="8262"/>
      </w:tblGrid>
      <w:tr w:rsidR="000554B2" w14:paraId="463E9FF0" w14:textId="77777777" w:rsidTr="00277CAE">
        <w:trPr>
          <w:gridAfter w:val="2"/>
          <w:wAfter w:w="16524" w:type="dxa"/>
          <w:trHeight w:val="307"/>
          <w:tblHeader/>
        </w:trPr>
        <w:tc>
          <w:tcPr>
            <w:tcW w:w="792" w:type="dxa"/>
            <w:shd w:val="clear" w:color="auto" w:fill="808080" w:themeFill="background1" w:themeFillShade="80"/>
          </w:tcPr>
          <w:p w14:paraId="7B67FDC7" w14:textId="77777777" w:rsidR="000554B2" w:rsidRPr="00631204" w:rsidRDefault="000554B2" w:rsidP="00277CAE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13" w:type="dxa"/>
            <w:shd w:val="clear" w:color="auto" w:fill="808080" w:themeFill="background1" w:themeFillShade="80"/>
          </w:tcPr>
          <w:p w14:paraId="5F7FB905" w14:textId="143B2E54" w:rsidR="000554B2" w:rsidRPr="00631204" w:rsidRDefault="000554B2" w:rsidP="00277CA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</w:p>
        </w:tc>
        <w:tc>
          <w:tcPr>
            <w:tcW w:w="11338" w:type="dxa"/>
            <w:shd w:val="clear" w:color="auto" w:fill="808080" w:themeFill="background1" w:themeFillShade="80"/>
          </w:tcPr>
          <w:p w14:paraId="41E9ED3A" w14:textId="77777777" w:rsidR="000554B2" w:rsidRPr="00631204" w:rsidRDefault="000554B2" w:rsidP="00277CAE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0554B2" w14:paraId="3F49579C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B8A9A2B" w14:textId="798C3E33" w:rsidR="000554B2" w:rsidRPr="00E55478" w:rsidRDefault="000554B2" w:rsidP="00277CA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Theme="majorEastAsia" w:hAnsi="Arial" w:cs="Arial"/>
                <w:b/>
                <w:bCs/>
                <w:color w:val="4472C4" w:themeColor="accent1"/>
                <w:sz w:val="24"/>
                <w:szCs w:val="20"/>
              </w:rPr>
            </w:pPr>
            <w:r w:rsidRPr="002F406D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COMMENTS ON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>FEE DETERMINATION</w:t>
            </w:r>
          </w:p>
        </w:tc>
      </w:tr>
      <w:tr w:rsidR="000554B2" w14:paraId="17BE485E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</w:tcPr>
          <w:p w14:paraId="7BB2DC67" w14:textId="77777777" w:rsidR="000554B2" w:rsidRPr="00720598" w:rsidRDefault="000554B2" w:rsidP="00277CAE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554B2" w14:paraId="24203ED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9EAF5D1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3" w:type="dxa"/>
          </w:tcPr>
          <w:p w14:paraId="45E5518E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9768D8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00B91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416E2C6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13" w:type="dxa"/>
          </w:tcPr>
          <w:p w14:paraId="7D06694B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A02584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2A140C5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1CA5EFD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13" w:type="dxa"/>
          </w:tcPr>
          <w:p w14:paraId="4BAAAE0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DE3437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4C4376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F3E931E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E9EBFA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B2BA777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339918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8D5217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6930BA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232001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7CABD1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2918DFC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500EC7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F7D5F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523D5B4A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27C50322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C15F8C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1F5EA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9758A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E4152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70C5FE5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0C7AF2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973DE0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4304D85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1C1A94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2CB39C4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12C09D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D18C95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7AF10DE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CAF6E6D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7739575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1833AF3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32796A0C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6E62C2B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A60143A" w14:textId="77777777" w:rsidTr="00277CAE"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DD8B032" w14:textId="77777777" w:rsidR="000554B2" w:rsidRPr="00EB5FC9" w:rsidRDefault="000554B2" w:rsidP="00277CAE">
            <w:pPr>
              <w:pStyle w:val="Heading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ab/>
              <w:t>GENERAL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COMMENTS</w:t>
            </w:r>
          </w:p>
        </w:tc>
        <w:tc>
          <w:tcPr>
            <w:tcW w:w="8262" w:type="dxa"/>
          </w:tcPr>
          <w:p w14:paraId="2CEC574A" w14:textId="77777777" w:rsidR="000554B2" w:rsidRDefault="000554B2" w:rsidP="00277CAE"/>
        </w:tc>
        <w:tc>
          <w:tcPr>
            <w:tcW w:w="8262" w:type="dxa"/>
          </w:tcPr>
          <w:p w14:paraId="01DD85BB" w14:textId="77777777" w:rsidR="000554B2" w:rsidRDefault="000554B2" w:rsidP="00277CAE"/>
        </w:tc>
      </w:tr>
      <w:tr w:rsidR="000554B2" w14:paraId="594C3F3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42F4BEE1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24B84F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639FA82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426EF66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211F34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AB6F704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82F283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0A7B92B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64BAC39D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6BEF5A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875220A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3DD37387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7770CC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A2F3B9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10D1460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</w:tbl>
    <w:p w14:paraId="7403D4E9" w14:textId="77777777" w:rsidR="000554B2" w:rsidRDefault="000554B2" w:rsidP="000554B2">
      <w:pPr>
        <w:rPr>
          <w:rFonts w:ascii="Arial" w:hAnsi="Arial" w:cs="Arial"/>
          <w:sz w:val="24"/>
          <w:szCs w:val="24"/>
        </w:rPr>
      </w:pPr>
    </w:p>
    <w:p w14:paraId="520BEACD" w14:textId="77777777" w:rsidR="000554B2" w:rsidRDefault="000554B2" w:rsidP="000554B2">
      <w:pPr>
        <w:rPr>
          <w:rFonts w:ascii="Arial" w:hAnsi="Arial" w:cs="Arial"/>
          <w:sz w:val="24"/>
          <w:szCs w:val="24"/>
        </w:rPr>
        <w:sectPr w:rsidR="000554B2" w:rsidSect="00527238">
          <w:type w:val="continuous"/>
          <w:pgSz w:w="16838" w:h="11906" w:orient="landscape"/>
          <w:pgMar w:top="1411" w:right="1628" w:bottom="1411" w:left="1138" w:header="619" w:footer="720" w:gutter="0"/>
          <w:pgNumType w:start="1"/>
          <w:cols w:space="720"/>
          <w:titlePg/>
          <w:docGrid w:linePitch="360"/>
        </w:sectPr>
      </w:pPr>
    </w:p>
    <w:p w14:paraId="00E5EFB3" w14:textId="77777777" w:rsidR="00A26DCE" w:rsidRDefault="00A26DCE" w:rsidP="000554B2"/>
    <w:sectPr w:rsidR="00A26DCE" w:rsidSect="00527238">
      <w:pgSz w:w="16838" w:h="11906" w:orient="landscape"/>
      <w:pgMar w:top="1411" w:right="1628" w:bottom="1411" w:left="1138" w:header="61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A4FB" w14:textId="77777777" w:rsidR="000554B2" w:rsidRDefault="000554B2" w:rsidP="000554B2">
      <w:pPr>
        <w:spacing w:after="0" w:line="240" w:lineRule="auto"/>
      </w:pPr>
      <w:r>
        <w:separator/>
      </w:r>
    </w:p>
  </w:endnote>
  <w:endnote w:type="continuationSeparator" w:id="0">
    <w:p w14:paraId="53B93C99" w14:textId="77777777" w:rsidR="000554B2" w:rsidRDefault="000554B2" w:rsidP="000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523F" w14:textId="77777777" w:rsidR="002B23F2" w:rsidRDefault="00820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C8F5" w14:textId="77777777" w:rsidR="00720598" w:rsidRDefault="00820711">
    <w:pPr>
      <w:pStyle w:val="Footer"/>
      <w:jc w:val="center"/>
    </w:pPr>
  </w:p>
  <w:p w14:paraId="62565A1C" w14:textId="77777777" w:rsidR="00BF4210" w:rsidRDefault="00820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D97C" w14:textId="77777777" w:rsidR="00527238" w:rsidRDefault="00820711">
    <w:pPr>
      <w:pStyle w:val="Footer"/>
      <w:jc w:val="center"/>
    </w:pPr>
  </w:p>
  <w:p w14:paraId="5E5041F0" w14:textId="77777777" w:rsidR="00527238" w:rsidRDefault="00820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B01" w14:textId="77777777" w:rsidR="000554B2" w:rsidRDefault="000554B2" w:rsidP="000554B2">
      <w:pPr>
        <w:spacing w:after="0" w:line="240" w:lineRule="auto"/>
      </w:pPr>
      <w:r>
        <w:separator/>
      </w:r>
    </w:p>
  </w:footnote>
  <w:footnote w:type="continuationSeparator" w:id="0">
    <w:p w14:paraId="0A89C6CF" w14:textId="77777777" w:rsidR="000554B2" w:rsidRDefault="000554B2" w:rsidP="0005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DFF7" w14:textId="77777777" w:rsidR="002B23F2" w:rsidRDefault="00820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783" w14:textId="77777777" w:rsidR="00BF4210" w:rsidRPr="007C533D" w:rsidRDefault="000554B2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>–- PUBLIC CONSULTATION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6C64DED" w14:textId="77777777" w:rsidR="00601579" w:rsidRPr="00601579" w:rsidRDefault="000554B2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9264" behindDoc="1" locked="0" layoutInCell="1" allowOverlap="1" wp14:anchorId="072EAFF3" wp14:editId="2520C1C4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0A831D9" w14:textId="77777777" w:rsidR="00601579" w:rsidRPr="00601579" w:rsidRDefault="00820711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39BD68FC" w14:textId="77777777" w:rsidTr="00B940B3">
      <w:trPr>
        <w:trHeight w:val="324"/>
      </w:trPr>
      <w:tc>
        <w:tcPr>
          <w:tcW w:w="327" w:type="dxa"/>
        </w:tcPr>
        <w:p w14:paraId="5F8D26E0" w14:textId="77777777" w:rsidR="00601579" w:rsidRPr="00601579" w:rsidRDefault="000554B2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4B6306D" wp14:editId="0C6CB698">
                <wp:extent cx="194310" cy="45720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45193F6F" w14:textId="77777777" w:rsidR="00601579" w:rsidRPr="00601579" w:rsidRDefault="00820711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74A359EA" w14:textId="77777777" w:rsidR="00601579" w:rsidRPr="00601579" w:rsidRDefault="000554B2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41A59566" wp14:editId="08613C08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5" name="Picture 5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601579" w14:paraId="5F139B6F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32715281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1548A772" wp14:editId="1F4C7E28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076F93A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P O Box 427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Pretoria  0001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South Africa</w:t>
          </w:r>
        </w:p>
      </w:tc>
      <w:tc>
        <w:tcPr>
          <w:tcW w:w="6109" w:type="dxa"/>
          <w:vMerge/>
        </w:tcPr>
        <w:p w14:paraId="2F440229" w14:textId="77777777" w:rsidR="00601579" w:rsidRPr="00601579" w:rsidRDefault="00820711" w:rsidP="00601579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98D2E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0E3EE88A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49091C8" wp14:editId="493589E9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1E6BA93C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370 Helen Joseph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Street  Pretoria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 0002</w:t>
          </w:r>
        </w:p>
      </w:tc>
      <w:tc>
        <w:tcPr>
          <w:tcW w:w="6109" w:type="dxa"/>
          <w:vMerge/>
        </w:tcPr>
        <w:p w14:paraId="234837FE" w14:textId="77777777" w:rsidR="00601579" w:rsidRPr="00601579" w:rsidRDefault="0082071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C997B6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15DFDAA3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5F88AD6" wp14:editId="4AF2E96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7D35636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119F3BE6" w14:textId="77777777" w:rsidR="00601579" w:rsidRPr="00601579" w:rsidRDefault="0082071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7D6A32C9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64CDDA96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63F07D43" wp14:editId="1C026EAD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847928B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7CCDC778" w14:textId="77777777" w:rsidR="00601579" w:rsidRPr="00601579" w:rsidRDefault="00820711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6E2B544F" w14:textId="77777777" w:rsidR="00601579" w:rsidRPr="00601579" w:rsidRDefault="00820711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0F4E4E51" w14:textId="77777777" w:rsidR="00601579" w:rsidRDefault="00820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2898">
    <w:abstractNumId w:val="0"/>
  </w:num>
  <w:num w:numId="2" w16cid:durableId="900598490">
    <w:abstractNumId w:val="1"/>
  </w:num>
  <w:num w:numId="3" w16cid:durableId="16760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2"/>
    <w:rsid w:val="000554B2"/>
    <w:rsid w:val="001A7845"/>
    <w:rsid w:val="00437F7B"/>
    <w:rsid w:val="004A7552"/>
    <w:rsid w:val="006720A0"/>
    <w:rsid w:val="00820711"/>
    <w:rsid w:val="00A26DCE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2AF4C2"/>
  <w15:chartTrackingRefBased/>
  <w15:docId w15:val="{DE7AC995-08FE-4F54-BE4C-16EDAB6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B2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5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54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0554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ZA"/>
    </w:rPr>
  </w:style>
  <w:style w:type="table" w:styleId="TableGrid">
    <w:name w:val="Table Grid"/>
    <w:basedOn w:val="TableNormal"/>
    <w:uiPriority w:val="59"/>
    <w:rsid w:val="000554B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B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4B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B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B2"/>
    <w:rPr>
      <w:lang w:val="en-ZA"/>
    </w:rPr>
  </w:style>
  <w:style w:type="paragraph" w:styleId="NoSpacing">
    <w:name w:val="No Spacing"/>
    <w:link w:val="NoSpacingChar"/>
    <w:uiPriority w:val="1"/>
    <w:qFormat/>
    <w:rsid w:val="000554B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54B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554B2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54B2"/>
    <w:rPr>
      <w:rFonts w:ascii="Calibri" w:hAnsi="Calibri" w:cs="Calibri"/>
      <w:lang w:val="en-US"/>
    </w:rPr>
  </w:style>
  <w:style w:type="table" w:customStyle="1" w:styleId="TableGrid2">
    <w:name w:val="Table Grid2"/>
    <w:basedOn w:val="TableNormal"/>
    <w:next w:val="TableGrid"/>
    <w:rsid w:val="0005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-Standards@resbank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8CECBF22844C98526E34F1232841" ma:contentTypeVersion="0" ma:contentTypeDescription="Create a new document." ma:contentTypeScope="" ma:versionID="3e2bd4afe39eb0d2db47001b94c84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0195E-20E9-4108-A56B-A9E4F11B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3B453-A7F5-473F-B068-3FC475727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EE106-B550-44E5-A5DB-61868F4E8990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</Words>
  <Characters>1216</Characters>
  <Application>Microsoft Office Word</Application>
  <DocSecurity>0</DocSecurity>
  <Lines>10</Lines>
  <Paragraphs>2</Paragraphs>
  <ScaleCrop>false</ScaleCrop>
  <Company>Resbank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Naidoo</dc:creator>
  <cp:keywords/>
  <dc:description/>
  <cp:lastModifiedBy>Kalai Naidoo</cp:lastModifiedBy>
  <cp:revision>4</cp:revision>
  <dcterms:created xsi:type="dcterms:W3CDTF">2023-04-12T12:25:00Z</dcterms:created>
  <dcterms:modified xsi:type="dcterms:W3CDTF">2023-07-13T07:13:00Z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0x010100BD9D8CECBF22844C98526E34F1232841</vt:lpwstr>
  </property>
</Properties>
</file>